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69" w:rsidRPr="003D7D69" w:rsidRDefault="003D7D69" w:rsidP="003D7D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20 полезных свойств куркумы</w:t>
      </w:r>
    </w:p>
    <w:p w:rsidR="003D7D69" w:rsidRPr="003D7D69" w:rsidRDefault="00374ECC" w:rsidP="003D7D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noProof/>
          <w:color w:val="666666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1420D84" wp14:editId="6E0D60EF">
            <wp:simplePos x="0" y="0"/>
            <wp:positionH relativeFrom="column">
              <wp:posOffset>-213360</wp:posOffset>
            </wp:positionH>
            <wp:positionV relativeFrom="paragraph">
              <wp:posOffset>175260</wp:posOffset>
            </wp:positionV>
            <wp:extent cx="2468245" cy="1733550"/>
            <wp:effectExtent l="0" t="0" r="8255" b="0"/>
            <wp:wrapSquare wrapText="bothSides"/>
            <wp:docPr id="1" name="Рисунок 1" descr="Курку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кум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3"/>
                    <a:stretch/>
                  </pic:blipFill>
                  <pic:spPr bwMode="auto">
                    <a:xfrm>
                      <a:off x="0" y="0"/>
                      <a:ext cx="246824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9"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   Куркума является одним из самых мощных натуральных целебных средств. Активный ингредиент куркумы - куркумин. Куркума используется уже более 2500 лет в Индии, где она, скорее всего, изначально использовалась в качестве красителя. В то время она уже была известна своими противовоспалительными свойствами. Целебные свойства этой специи постепенно обнаруживали себя на протяжении столетий. Многочисленные исследования показали, что куркума является воистину чудом природы, полезным в лечении различных заболеваний от рака до болезни Альцгеймера. Вот 20 причин, чтобы добавить куркуму в вашу диету: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Куркума - естественный антисептик и антибактериальное средство, полезное для дезинфекции порезов и ожогов.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 сочетании с цветной капустой куркума способна предотвратить рак простаты или приостановить рост опухоли предстательной железы.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Предохраняет от рака молочной железы, по некоторым сведениям и от рака легких.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Может предотвращать меланому и уничтожать уже образовавшиеся клетки меланомы.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Снижает риск развития лейкемии у детей.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Является эффективным природным детоксикантом печени.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Куркума может предотвратить и замедлить прогрессирование болезни Альцгеймера, так как способна удалять амилоидные отложения бляшек в головном мозге.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Может предотвратить возникновение метастазов при различных формах рака.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Куркума является мощным природным противовоспалительным средством, которое не имеет побочных эффектов.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 результатам некоторых исследований куркума перспективна в замедлении прогрессирования рассеянного склероза.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Является природным обезболивающим и ингибитором ЦОГ-2.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Куркума участвует в метаболизме жиров и помогает контролировать вес.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 давних времен используется в китайской медицине для лечения депрессии.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Благодаря противовоспалительным свойствам куркума весьма эффективна для лечения артрита и ревматоидного артрита.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Усиливает эффекты химиотерапии и уменьшает побочные эффекты применяемых медикаментов.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Ведутся перспективные исследования по вопросу о последствиях куркумы на рак поджелудочной железы.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Ведутся исследования в подтверждение положительного эффекта куркумы при лечении множественной миеломы.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Доказано, что куркума останавливает рост новых кровеносных сосудов в опухолях.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Куркума ускоряет заживление ран и помогает в регенерации поврежденной кожи.</w:t>
      </w:r>
    </w:p>
    <w:p w:rsidR="003D7D69" w:rsidRPr="003D7D69" w:rsidRDefault="003D7D69" w:rsidP="003D7D6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Помогает в лечении псориаза и других воспалительных заболеваний кожи.</w:t>
      </w:r>
    </w:p>
    <w:p w:rsidR="00374ECC" w:rsidRPr="00374ECC" w:rsidRDefault="003D7D69" w:rsidP="00374E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     </w:t>
      </w:r>
      <w:r w:rsidRPr="003D7D69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Противопоказания:</w:t>
      </w:r>
      <w:r w:rsidRPr="003D7D69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Куркума не рекомендуется людям с камнями в желчном пузыре или желчных обструкциях. Хотя куркуму часто используют беременные женщины, необходимо все же проконсультироваться с врачом, прежде чем это делать, так как куркума является стимулятором матки. </w:t>
      </w:r>
      <w:bookmarkStart w:id="0" w:name="_GoBack"/>
      <w:bookmarkEnd w:id="0"/>
    </w:p>
    <w:sectPr w:rsidR="00374ECC" w:rsidRPr="0037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A78"/>
    <w:multiLevelType w:val="multilevel"/>
    <w:tmpl w:val="4CA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69"/>
    <w:rsid w:val="00374ECC"/>
    <w:rsid w:val="003D7D69"/>
    <w:rsid w:val="00B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46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9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женяолег</dc:creator>
  <cp:lastModifiedBy>женяолег</cp:lastModifiedBy>
  <cp:revision>4</cp:revision>
  <dcterms:created xsi:type="dcterms:W3CDTF">2016-09-10T09:56:00Z</dcterms:created>
  <dcterms:modified xsi:type="dcterms:W3CDTF">2016-09-10T10:15:00Z</dcterms:modified>
</cp:coreProperties>
</file>